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EB" w:rsidRPr="00D7466B" w:rsidRDefault="00D7466B">
      <w:pPr>
        <w:rPr>
          <w:rFonts w:ascii="Gadugi" w:hAnsi="Gadugi"/>
          <w:b/>
          <w:sz w:val="22"/>
          <w:szCs w:val="22"/>
        </w:rPr>
      </w:pPr>
      <w:r>
        <w:rPr>
          <w:rFonts w:ascii="Gadugi" w:hAnsi="Gadugi"/>
        </w:rPr>
        <w:br/>
      </w:r>
      <w:r w:rsidR="007F10EB" w:rsidRPr="00D7466B">
        <w:rPr>
          <w:rFonts w:ascii="Gadugi" w:hAnsi="Gadugi"/>
          <w:b/>
          <w:sz w:val="22"/>
          <w:szCs w:val="22"/>
        </w:rPr>
        <w:t>Study Title</w:t>
      </w:r>
      <w:r w:rsidR="00C64C61">
        <w:rPr>
          <w:rFonts w:ascii="Gadugi" w:hAnsi="Gadugi"/>
          <w:b/>
          <w:sz w:val="22"/>
          <w:szCs w:val="22"/>
        </w:rPr>
        <w:t xml:space="preserve"> </w:t>
      </w:r>
      <w:sdt>
        <w:sdtPr>
          <w:rPr>
            <w:rFonts w:ascii="Gadugi" w:hAnsi="Gadugi"/>
            <w:sz w:val="22"/>
            <w:szCs w:val="22"/>
          </w:rPr>
          <w:id w:val="75560650"/>
          <w:placeholder>
            <w:docPart w:val="DefaultPlaceholder_-1854013440"/>
          </w:placeholder>
          <w:text/>
        </w:sdtPr>
        <w:sdtEndPr/>
        <w:sdtContent>
          <w:r w:rsidR="00C64C61">
            <w:rPr>
              <w:rFonts w:ascii="Gadugi" w:hAnsi="Gadugi"/>
              <w:sz w:val="22"/>
              <w:szCs w:val="22"/>
            </w:rPr>
            <w:t>Enter title h</w:t>
          </w:r>
          <w:r w:rsidR="00C64C61" w:rsidRPr="00C64C61">
            <w:rPr>
              <w:rFonts w:ascii="Gadugi" w:hAnsi="Gadugi"/>
              <w:sz w:val="22"/>
              <w:szCs w:val="22"/>
            </w:rPr>
            <w:t>ere</w:t>
          </w:r>
        </w:sdtContent>
      </w:sdt>
    </w:p>
    <w:p w:rsidR="007F10EB" w:rsidRPr="00D7466B" w:rsidRDefault="007F10EB">
      <w:pPr>
        <w:rPr>
          <w:rFonts w:ascii="Gadugi" w:hAnsi="Gadugi"/>
          <w:b/>
          <w:sz w:val="22"/>
          <w:szCs w:val="22"/>
        </w:rPr>
      </w:pPr>
      <w:r w:rsidRPr="00D7466B">
        <w:rPr>
          <w:rFonts w:ascii="Gadugi" w:hAnsi="Gadugi"/>
          <w:b/>
          <w:sz w:val="22"/>
          <w:szCs w:val="22"/>
        </w:rPr>
        <w:t>Principal Investigator</w:t>
      </w:r>
      <w:r w:rsidR="00C64C61" w:rsidRPr="00C64C61">
        <w:rPr>
          <w:rFonts w:ascii="Gadugi" w:hAnsi="Gadugi"/>
          <w:sz w:val="22"/>
          <w:szCs w:val="22"/>
        </w:rPr>
        <w:t xml:space="preserve"> </w:t>
      </w:r>
      <w:sdt>
        <w:sdtPr>
          <w:rPr>
            <w:rFonts w:ascii="Gadugi" w:hAnsi="Gadugi"/>
            <w:sz w:val="22"/>
            <w:szCs w:val="22"/>
          </w:rPr>
          <w:id w:val="234286579"/>
          <w:placeholder>
            <w:docPart w:val="DefaultPlaceholder_-1854013440"/>
          </w:placeholder>
          <w:text/>
        </w:sdtPr>
        <w:sdtEndPr/>
        <w:sdtContent>
          <w:r w:rsidR="00C64C61">
            <w:rPr>
              <w:rFonts w:ascii="Gadugi" w:hAnsi="Gadugi"/>
              <w:sz w:val="22"/>
              <w:szCs w:val="22"/>
            </w:rPr>
            <w:t>Enter PI name h</w:t>
          </w:r>
          <w:r w:rsidR="00C64C61" w:rsidRPr="00C64C61">
            <w:rPr>
              <w:rFonts w:ascii="Gadugi" w:hAnsi="Gadugi"/>
              <w:sz w:val="22"/>
              <w:szCs w:val="22"/>
            </w:rPr>
            <w:t>ere</w:t>
          </w:r>
        </w:sdtContent>
      </w:sdt>
    </w:p>
    <w:p w:rsidR="007F10EB" w:rsidRPr="00D7466B" w:rsidRDefault="007F10EB" w:rsidP="00D7466B">
      <w:pPr>
        <w:spacing w:after="0"/>
        <w:rPr>
          <w:rFonts w:ascii="Gadugi" w:hAnsi="Gadugi"/>
          <w:b/>
          <w:sz w:val="22"/>
          <w:szCs w:val="22"/>
        </w:rPr>
      </w:pPr>
      <w:r w:rsidRPr="00D7466B">
        <w:rPr>
          <w:rFonts w:ascii="Gadugi" w:hAnsi="Gadugi"/>
          <w:b/>
          <w:sz w:val="22"/>
          <w:szCs w:val="22"/>
        </w:rPr>
        <w:t>Purpose of the Study</w:t>
      </w:r>
    </w:p>
    <w:sdt>
      <w:sdtPr>
        <w:rPr>
          <w:rFonts w:ascii="Gadugi" w:hAnsi="Gadugi"/>
          <w:sz w:val="22"/>
          <w:szCs w:val="22"/>
        </w:rPr>
        <w:id w:val="-85542018"/>
        <w:placeholder>
          <w:docPart w:val="DefaultPlaceholder_-1854013440"/>
        </w:placeholder>
      </w:sdtPr>
      <w:sdtEndPr/>
      <w:sdtContent>
        <w:p w:rsidR="007F10EB" w:rsidRPr="00D7466B" w:rsidRDefault="007F10EB">
          <w:pPr>
            <w:rPr>
              <w:rFonts w:ascii="Gadugi" w:hAnsi="Gadugi"/>
              <w:sz w:val="22"/>
              <w:szCs w:val="22"/>
            </w:rPr>
          </w:pPr>
          <w:r w:rsidRPr="00D7466B">
            <w:rPr>
              <w:rFonts w:ascii="Gadugi" w:hAnsi="Gadugi"/>
              <w:sz w:val="22"/>
              <w:szCs w:val="22"/>
            </w:rPr>
            <w:t>Describe the purpose of the study here.</w:t>
          </w:r>
        </w:p>
      </w:sdtContent>
    </w:sdt>
    <w:p w:rsidR="007F10EB" w:rsidRPr="00D7466B" w:rsidRDefault="007F10EB" w:rsidP="00D7466B">
      <w:pPr>
        <w:spacing w:after="0"/>
        <w:rPr>
          <w:rFonts w:ascii="Gadugi" w:hAnsi="Gadugi"/>
          <w:b/>
          <w:sz w:val="22"/>
          <w:szCs w:val="22"/>
        </w:rPr>
      </w:pPr>
      <w:r w:rsidRPr="00D7466B">
        <w:rPr>
          <w:rFonts w:ascii="Gadugi" w:hAnsi="Gadugi"/>
          <w:b/>
          <w:sz w:val="22"/>
          <w:szCs w:val="22"/>
        </w:rPr>
        <w:t>Procedures</w:t>
      </w:r>
    </w:p>
    <w:sdt>
      <w:sdtPr>
        <w:rPr>
          <w:rFonts w:ascii="Gadugi" w:hAnsi="Gadugi"/>
          <w:sz w:val="22"/>
          <w:szCs w:val="22"/>
        </w:rPr>
        <w:id w:val="-1397822361"/>
        <w:placeholder>
          <w:docPart w:val="DefaultPlaceholder_-1854013440"/>
        </w:placeholder>
      </w:sdtPr>
      <w:sdtEndPr/>
      <w:sdtContent>
        <w:p w:rsidR="007F10EB" w:rsidRPr="00D7466B" w:rsidRDefault="007F10EB">
          <w:pPr>
            <w:rPr>
              <w:rFonts w:ascii="Gadugi" w:hAnsi="Gadugi"/>
              <w:sz w:val="22"/>
              <w:szCs w:val="22"/>
            </w:rPr>
          </w:pPr>
          <w:r w:rsidRPr="00D7466B">
            <w:rPr>
              <w:rFonts w:ascii="Gadugi" w:hAnsi="Gadugi"/>
              <w:sz w:val="22"/>
              <w:szCs w:val="22"/>
            </w:rPr>
            <w:t>Describe the nature of the intervention, interaction, and/or data collection, including the expected length of time the participant will be expected to be involved.</w:t>
          </w:r>
        </w:p>
        <w:bookmarkStart w:id="0" w:name="_GoBack" w:displacedByCustomXml="next"/>
        <w:bookmarkEnd w:id="0" w:displacedByCustomXml="next"/>
      </w:sdtContent>
    </w:sdt>
    <w:p w:rsidR="007F10EB" w:rsidRPr="00D7466B" w:rsidRDefault="007F10EB" w:rsidP="00D7466B">
      <w:pPr>
        <w:spacing w:after="0"/>
        <w:rPr>
          <w:rFonts w:ascii="Gadugi" w:hAnsi="Gadugi"/>
          <w:sz w:val="22"/>
          <w:szCs w:val="22"/>
        </w:rPr>
      </w:pPr>
      <w:r w:rsidRPr="00D7466B">
        <w:rPr>
          <w:rFonts w:ascii="Gadugi" w:hAnsi="Gadugi"/>
          <w:b/>
          <w:sz w:val="22"/>
          <w:szCs w:val="22"/>
        </w:rPr>
        <w:t>Risks</w:t>
      </w:r>
    </w:p>
    <w:sdt>
      <w:sdtPr>
        <w:rPr>
          <w:rFonts w:ascii="Gadugi" w:hAnsi="Gadugi"/>
          <w:sz w:val="22"/>
          <w:szCs w:val="22"/>
        </w:rPr>
        <w:id w:val="-1708721114"/>
        <w:placeholder>
          <w:docPart w:val="DefaultPlaceholder_-1854013440"/>
        </w:placeholder>
      </w:sdtPr>
      <w:sdtEndPr/>
      <w:sdtContent>
        <w:p w:rsidR="007F10EB" w:rsidRPr="00D7466B" w:rsidRDefault="007F10EB">
          <w:pPr>
            <w:rPr>
              <w:rFonts w:ascii="Gadugi" w:hAnsi="Gadugi"/>
              <w:sz w:val="22"/>
              <w:szCs w:val="22"/>
            </w:rPr>
          </w:pPr>
          <w:r w:rsidRPr="00D7466B">
            <w:rPr>
              <w:rFonts w:ascii="Gadugi" w:hAnsi="Gadugi"/>
              <w:sz w:val="22"/>
              <w:szCs w:val="22"/>
            </w:rPr>
            <w:t>Describe the potential risks or discomforts for the participant.</w:t>
          </w:r>
        </w:p>
      </w:sdtContent>
    </w:sdt>
    <w:p w:rsidR="007F10EB" w:rsidRPr="00D7466B" w:rsidRDefault="007F10EB" w:rsidP="00D7466B">
      <w:pPr>
        <w:spacing w:after="0"/>
        <w:rPr>
          <w:rFonts w:ascii="Gadugi" w:hAnsi="Gadugi"/>
          <w:b/>
          <w:sz w:val="22"/>
          <w:szCs w:val="22"/>
        </w:rPr>
      </w:pPr>
      <w:r w:rsidRPr="00D7466B">
        <w:rPr>
          <w:rFonts w:ascii="Gadugi" w:hAnsi="Gadugi"/>
          <w:b/>
          <w:sz w:val="22"/>
          <w:szCs w:val="22"/>
        </w:rPr>
        <w:t>Benefits</w:t>
      </w:r>
    </w:p>
    <w:sdt>
      <w:sdtPr>
        <w:rPr>
          <w:rFonts w:ascii="Gadugi" w:hAnsi="Gadugi"/>
          <w:sz w:val="22"/>
          <w:szCs w:val="22"/>
        </w:rPr>
        <w:id w:val="-1429113011"/>
        <w:placeholder>
          <w:docPart w:val="DefaultPlaceholder_-1854013440"/>
        </w:placeholder>
      </w:sdtPr>
      <w:sdtEndPr/>
      <w:sdtContent>
        <w:p w:rsidR="007F10EB" w:rsidRPr="00D7466B" w:rsidRDefault="007F10EB">
          <w:pPr>
            <w:rPr>
              <w:rFonts w:ascii="Gadugi" w:hAnsi="Gadugi"/>
              <w:sz w:val="22"/>
              <w:szCs w:val="22"/>
            </w:rPr>
          </w:pPr>
          <w:r w:rsidRPr="00D7466B">
            <w:rPr>
              <w:rFonts w:ascii="Gadugi" w:hAnsi="Gadugi"/>
              <w:sz w:val="22"/>
              <w:szCs w:val="22"/>
            </w:rPr>
            <w:t>Describe the potential benefits (other than compensation) for the participant and for society as a result of this study.</w:t>
          </w:r>
        </w:p>
      </w:sdtContent>
    </w:sdt>
    <w:p w:rsidR="007F10EB" w:rsidRPr="00D7466B" w:rsidRDefault="007F10EB" w:rsidP="00D7466B">
      <w:pPr>
        <w:spacing w:after="0"/>
        <w:rPr>
          <w:rFonts w:ascii="Gadugi" w:hAnsi="Gadugi"/>
          <w:b/>
          <w:sz w:val="22"/>
          <w:szCs w:val="22"/>
        </w:rPr>
      </w:pPr>
      <w:r w:rsidRPr="00D7466B">
        <w:rPr>
          <w:rFonts w:ascii="Gadugi" w:hAnsi="Gadugi"/>
          <w:b/>
          <w:sz w:val="22"/>
          <w:szCs w:val="22"/>
        </w:rPr>
        <w:t>Confidentiality</w:t>
      </w:r>
    </w:p>
    <w:sdt>
      <w:sdtPr>
        <w:rPr>
          <w:rFonts w:ascii="Gadugi" w:hAnsi="Gadugi"/>
          <w:b/>
          <w:sz w:val="22"/>
          <w:szCs w:val="22"/>
        </w:rPr>
        <w:id w:val="318085197"/>
        <w:placeholder>
          <w:docPart w:val="DefaultPlaceholder_-1854013440"/>
        </w:placeholder>
      </w:sdtPr>
      <w:sdtEndPr/>
      <w:sdtContent>
        <w:p w:rsidR="007F10EB" w:rsidRPr="00D7466B" w:rsidRDefault="007F10EB">
          <w:pPr>
            <w:rPr>
              <w:rFonts w:ascii="Gadugi" w:hAnsi="Gadugi"/>
              <w:b/>
              <w:sz w:val="22"/>
              <w:szCs w:val="22"/>
            </w:rPr>
          </w:pPr>
          <w:r w:rsidRPr="00D7466B">
            <w:rPr>
              <w:rFonts w:ascii="Gadugi" w:hAnsi="Gadugi"/>
              <w:sz w:val="22"/>
              <w:szCs w:val="22"/>
            </w:rPr>
            <w:t>Describe how the privacy and confidentiality of the participant will be protected.</w:t>
          </w:r>
        </w:p>
      </w:sdtContent>
    </w:sdt>
    <w:p w:rsidR="007F10EB" w:rsidRPr="00D7466B" w:rsidRDefault="007F10EB" w:rsidP="00D7466B">
      <w:pPr>
        <w:spacing w:after="0"/>
        <w:rPr>
          <w:rFonts w:ascii="Gadugi" w:hAnsi="Gadugi"/>
          <w:sz w:val="22"/>
          <w:szCs w:val="22"/>
        </w:rPr>
      </w:pPr>
      <w:r w:rsidRPr="00D7466B">
        <w:rPr>
          <w:rFonts w:ascii="Gadugi" w:hAnsi="Gadugi"/>
          <w:b/>
          <w:sz w:val="22"/>
          <w:szCs w:val="22"/>
        </w:rPr>
        <w:t>Compensation</w:t>
      </w:r>
    </w:p>
    <w:sdt>
      <w:sdtPr>
        <w:rPr>
          <w:rFonts w:ascii="Gadugi" w:hAnsi="Gadugi"/>
          <w:sz w:val="22"/>
          <w:szCs w:val="22"/>
        </w:rPr>
        <w:id w:val="669385098"/>
        <w:placeholder>
          <w:docPart w:val="DefaultPlaceholder_-1854013440"/>
        </w:placeholder>
      </w:sdtPr>
      <w:sdtEndPr/>
      <w:sdtContent>
        <w:p w:rsidR="007F10EB" w:rsidRPr="00D7466B" w:rsidRDefault="007F10EB">
          <w:pPr>
            <w:rPr>
              <w:rFonts w:ascii="Gadugi" w:hAnsi="Gadugi"/>
              <w:sz w:val="22"/>
              <w:szCs w:val="22"/>
            </w:rPr>
          </w:pPr>
          <w:r w:rsidRPr="00D7466B">
            <w:rPr>
              <w:rFonts w:ascii="Gadugi" w:hAnsi="Gadugi"/>
              <w:sz w:val="22"/>
              <w:szCs w:val="22"/>
            </w:rPr>
            <w:t>Describe any compensation the participant is eligible to receive for participating, as well as any compensation or treatment in the event of injury, if applicable.</w:t>
          </w:r>
        </w:p>
      </w:sdtContent>
    </w:sdt>
    <w:p w:rsidR="007F10EB" w:rsidRPr="00D7466B" w:rsidRDefault="007F10EB" w:rsidP="00D7466B">
      <w:pPr>
        <w:spacing w:after="0"/>
        <w:rPr>
          <w:rFonts w:ascii="Gadugi" w:hAnsi="Gadugi"/>
          <w:b/>
          <w:sz w:val="22"/>
          <w:szCs w:val="22"/>
        </w:rPr>
      </w:pPr>
      <w:r w:rsidRPr="00D7466B">
        <w:rPr>
          <w:rFonts w:ascii="Gadugi" w:hAnsi="Gadugi"/>
          <w:b/>
          <w:sz w:val="22"/>
          <w:szCs w:val="22"/>
        </w:rPr>
        <w:t>Voluntary Participation</w:t>
      </w:r>
    </w:p>
    <w:sdt>
      <w:sdtPr>
        <w:rPr>
          <w:rFonts w:ascii="Gadugi" w:hAnsi="Gadugi"/>
          <w:sz w:val="22"/>
          <w:szCs w:val="22"/>
        </w:rPr>
        <w:id w:val="1593662924"/>
        <w:placeholder>
          <w:docPart w:val="DefaultPlaceholder_-1854013440"/>
        </w:placeholder>
      </w:sdtPr>
      <w:sdtEndPr/>
      <w:sdtContent>
        <w:p w:rsidR="007F10EB" w:rsidRPr="00D7466B" w:rsidRDefault="00D7466B">
          <w:pPr>
            <w:rPr>
              <w:rFonts w:ascii="Gadugi" w:hAnsi="Gadugi"/>
              <w:sz w:val="22"/>
              <w:szCs w:val="22"/>
            </w:rPr>
          </w:pPr>
          <w:r w:rsidRPr="00D7466B">
            <w:rPr>
              <w:rFonts w:ascii="Gadugi" w:hAnsi="Gadugi"/>
              <w:sz w:val="22"/>
              <w:szCs w:val="22"/>
            </w:rPr>
            <w:t>Declare that participation is voluntary, that there is no penalty for not participating, and that participants may discontinue at any time. If there are alternatives to participating, identify those alternatives here.</w:t>
          </w:r>
        </w:p>
      </w:sdtContent>
    </w:sdt>
    <w:p w:rsidR="00D7466B" w:rsidRPr="00D7466B" w:rsidRDefault="00D7466B" w:rsidP="00D7466B">
      <w:pPr>
        <w:spacing w:after="0"/>
        <w:rPr>
          <w:rFonts w:ascii="Gadugi" w:hAnsi="Gadugi"/>
          <w:sz w:val="22"/>
          <w:szCs w:val="22"/>
        </w:rPr>
      </w:pPr>
      <w:r w:rsidRPr="00D7466B">
        <w:rPr>
          <w:rFonts w:ascii="Gadugi" w:hAnsi="Gadugi"/>
          <w:b/>
          <w:sz w:val="22"/>
          <w:szCs w:val="22"/>
        </w:rPr>
        <w:t>Future Research</w:t>
      </w:r>
    </w:p>
    <w:sdt>
      <w:sdtPr>
        <w:rPr>
          <w:rFonts w:ascii="Gadugi" w:hAnsi="Gadugi"/>
          <w:sz w:val="22"/>
          <w:szCs w:val="22"/>
        </w:rPr>
        <w:id w:val="1912738522"/>
        <w:placeholder>
          <w:docPart w:val="DefaultPlaceholder_-1854013440"/>
        </w:placeholder>
      </w:sdtPr>
      <w:sdtEndPr/>
      <w:sdtContent>
        <w:p w:rsidR="00D7466B" w:rsidRPr="00D7466B" w:rsidRDefault="00D7466B">
          <w:pPr>
            <w:rPr>
              <w:rFonts w:ascii="Gadugi" w:hAnsi="Gadugi"/>
              <w:sz w:val="22"/>
              <w:szCs w:val="22"/>
            </w:rPr>
          </w:pPr>
          <w:r w:rsidRPr="00D7466B">
            <w:rPr>
              <w:rFonts w:ascii="Gadugi" w:hAnsi="Gadugi"/>
              <w:sz w:val="22"/>
              <w:szCs w:val="22"/>
            </w:rPr>
            <w:t>If the participant’s data may be used for future research studies, describe that possibility. Otherwise, state that the participant’s data will not be used for other studies.</w:t>
          </w:r>
        </w:p>
      </w:sdtContent>
    </w:sdt>
    <w:p w:rsidR="00D7466B" w:rsidRPr="00D7466B" w:rsidRDefault="00D7466B" w:rsidP="00D7466B">
      <w:pPr>
        <w:spacing w:after="0"/>
        <w:rPr>
          <w:rFonts w:ascii="Gadugi" w:hAnsi="Gadugi"/>
          <w:b/>
          <w:sz w:val="22"/>
          <w:szCs w:val="22"/>
        </w:rPr>
      </w:pPr>
      <w:r w:rsidRPr="00D7466B">
        <w:rPr>
          <w:rFonts w:ascii="Gadugi" w:hAnsi="Gadugi"/>
          <w:b/>
          <w:sz w:val="22"/>
          <w:szCs w:val="22"/>
        </w:rPr>
        <w:t>Contact Information</w:t>
      </w:r>
    </w:p>
    <w:sdt>
      <w:sdtPr>
        <w:rPr>
          <w:rFonts w:ascii="Gadugi" w:hAnsi="Gadugi"/>
          <w:b/>
          <w:sz w:val="22"/>
          <w:szCs w:val="22"/>
        </w:rPr>
        <w:id w:val="1863703913"/>
        <w:placeholder>
          <w:docPart w:val="DefaultPlaceholder_-1854013440"/>
        </w:placeholder>
      </w:sdtPr>
      <w:sdtEndPr/>
      <w:sdtContent>
        <w:p w:rsidR="00D7466B" w:rsidRPr="00D7466B" w:rsidRDefault="00D7466B">
          <w:pPr>
            <w:rPr>
              <w:rFonts w:ascii="Gadugi" w:hAnsi="Gadugi"/>
              <w:b/>
              <w:sz w:val="22"/>
              <w:szCs w:val="22"/>
            </w:rPr>
          </w:pPr>
          <w:r w:rsidRPr="00D7466B">
            <w:rPr>
              <w:rFonts w:ascii="Gadugi" w:hAnsi="Gadugi"/>
              <w:sz w:val="22"/>
              <w:szCs w:val="22"/>
            </w:rPr>
            <w:t>Provide contact information for the principal investigator as well as the CalArts IRB (</w:t>
          </w:r>
          <w:hyperlink r:id="rId6" w:history="1">
            <w:r w:rsidRPr="00D7466B">
              <w:rPr>
                <w:rStyle w:val="Hyperlink"/>
                <w:rFonts w:ascii="Gadugi" w:hAnsi="Gadugi"/>
                <w:sz w:val="22"/>
                <w:szCs w:val="22"/>
              </w:rPr>
              <w:t>IRB-group@calarts.edu</w:t>
            </w:r>
          </w:hyperlink>
          <w:r w:rsidRPr="00D7466B">
            <w:rPr>
              <w:rFonts w:ascii="Gadugi" w:hAnsi="Gadugi"/>
              <w:sz w:val="22"/>
              <w:szCs w:val="22"/>
            </w:rPr>
            <w:t>) for participants to contact in case of a concern or issue.</w:t>
          </w:r>
        </w:p>
      </w:sdtContent>
    </w:sdt>
    <w:p w:rsidR="00D7466B" w:rsidRDefault="00D7466B">
      <w:pPr>
        <w:rPr>
          <w:rFonts w:ascii="Gadugi" w:hAnsi="Gadugi"/>
          <w:b/>
          <w:sz w:val="22"/>
          <w:szCs w:val="22"/>
        </w:rPr>
      </w:pPr>
    </w:p>
    <w:p w:rsidR="00E73107" w:rsidRPr="00E73107" w:rsidRDefault="00E73107">
      <w:pPr>
        <w:rPr>
          <w:rFonts w:ascii="Gadugi" w:hAnsi="Gadugi"/>
          <w:sz w:val="22"/>
          <w:szCs w:val="22"/>
        </w:rPr>
      </w:pPr>
      <w:r>
        <w:rPr>
          <w:rFonts w:ascii="Gadugi" w:hAnsi="Gadugi"/>
          <w:sz w:val="22"/>
          <w:szCs w:val="22"/>
        </w:rPr>
        <w:t>I consent to participate in this study.</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160"/>
        <w:gridCol w:w="2160"/>
      </w:tblGrid>
      <w:tr w:rsidR="00D7466B" w:rsidRPr="00D7466B" w:rsidTr="00D7466B">
        <w:trPr>
          <w:trHeight w:val="720"/>
        </w:trPr>
        <w:tc>
          <w:tcPr>
            <w:tcW w:w="5760" w:type="dxa"/>
            <w:tcBorders>
              <w:bottom w:val="single" w:sz="4" w:space="0" w:color="auto"/>
            </w:tcBorders>
          </w:tcPr>
          <w:p w:rsidR="00D7466B" w:rsidRPr="00D7466B" w:rsidRDefault="00D7466B">
            <w:pPr>
              <w:rPr>
                <w:rFonts w:ascii="Gadugi" w:hAnsi="Gadugi"/>
                <w:b/>
                <w:sz w:val="22"/>
                <w:szCs w:val="22"/>
              </w:rPr>
            </w:pPr>
          </w:p>
        </w:tc>
        <w:tc>
          <w:tcPr>
            <w:tcW w:w="2160" w:type="dxa"/>
          </w:tcPr>
          <w:p w:rsidR="00D7466B" w:rsidRPr="00D7466B" w:rsidRDefault="00D7466B">
            <w:pPr>
              <w:rPr>
                <w:rFonts w:ascii="Gadugi" w:hAnsi="Gadugi"/>
                <w:b/>
                <w:sz w:val="22"/>
                <w:szCs w:val="22"/>
              </w:rPr>
            </w:pPr>
          </w:p>
        </w:tc>
        <w:tc>
          <w:tcPr>
            <w:tcW w:w="2160" w:type="dxa"/>
            <w:tcBorders>
              <w:bottom w:val="single" w:sz="4" w:space="0" w:color="auto"/>
            </w:tcBorders>
          </w:tcPr>
          <w:p w:rsidR="00D7466B" w:rsidRPr="00D7466B" w:rsidRDefault="00D7466B">
            <w:pPr>
              <w:rPr>
                <w:rFonts w:ascii="Gadugi" w:hAnsi="Gadugi"/>
                <w:b/>
                <w:sz w:val="22"/>
                <w:szCs w:val="22"/>
              </w:rPr>
            </w:pPr>
          </w:p>
        </w:tc>
      </w:tr>
      <w:tr w:rsidR="00D7466B" w:rsidRPr="00D7466B" w:rsidTr="00D7466B">
        <w:tc>
          <w:tcPr>
            <w:tcW w:w="5760" w:type="dxa"/>
            <w:tcBorders>
              <w:top w:val="single" w:sz="4" w:space="0" w:color="auto"/>
            </w:tcBorders>
          </w:tcPr>
          <w:p w:rsidR="00D7466B" w:rsidRPr="00D7466B" w:rsidRDefault="00D7466B">
            <w:pPr>
              <w:rPr>
                <w:rFonts w:ascii="Gadugi" w:hAnsi="Gadugi"/>
                <w:i/>
                <w:sz w:val="22"/>
                <w:szCs w:val="22"/>
              </w:rPr>
            </w:pPr>
            <w:r w:rsidRPr="00D7466B">
              <w:rPr>
                <w:rFonts w:ascii="Gadugi" w:hAnsi="Gadugi"/>
                <w:i/>
                <w:sz w:val="22"/>
                <w:szCs w:val="22"/>
              </w:rPr>
              <w:t>Participant Signature</w:t>
            </w:r>
          </w:p>
        </w:tc>
        <w:tc>
          <w:tcPr>
            <w:tcW w:w="2160" w:type="dxa"/>
          </w:tcPr>
          <w:p w:rsidR="00D7466B" w:rsidRPr="00D7466B" w:rsidRDefault="00D7466B">
            <w:pPr>
              <w:rPr>
                <w:rFonts w:ascii="Gadugi" w:hAnsi="Gadugi"/>
                <w:b/>
                <w:i/>
                <w:sz w:val="22"/>
                <w:szCs w:val="22"/>
              </w:rPr>
            </w:pPr>
          </w:p>
        </w:tc>
        <w:tc>
          <w:tcPr>
            <w:tcW w:w="2160" w:type="dxa"/>
            <w:tcBorders>
              <w:top w:val="single" w:sz="4" w:space="0" w:color="auto"/>
            </w:tcBorders>
          </w:tcPr>
          <w:p w:rsidR="00D7466B" w:rsidRPr="00D7466B" w:rsidRDefault="00D7466B">
            <w:pPr>
              <w:rPr>
                <w:rFonts w:ascii="Gadugi" w:hAnsi="Gadugi"/>
                <w:i/>
                <w:sz w:val="22"/>
                <w:szCs w:val="22"/>
              </w:rPr>
            </w:pPr>
            <w:r w:rsidRPr="00D7466B">
              <w:rPr>
                <w:rFonts w:ascii="Gadugi" w:hAnsi="Gadugi"/>
                <w:i/>
                <w:sz w:val="22"/>
                <w:szCs w:val="22"/>
              </w:rPr>
              <w:t>Date</w:t>
            </w:r>
          </w:p>
        </w:tc>
      </w:tr>
    </w:tbl>
    <w:p w:rsidR="00D7466B" w:rsidRPr="00D7466B" w:rsidRDefault="00D7466B">
      <w:pPr>
        <w:rPr>
          <w:rFonts w:ascii="Gadugi" w:hAnsi="Gadugi"/>
          <w:b/>
          <w:sz w:val="22"/>
          <w:szCs w:val="22"/>
        </w:rPr>
      </w:pPr>
    </w:p>
    <w:sectPr w:rsidR="00D7466B" w:rsidRPr="00D7466B" w:rsidSect="008852F6">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F4B" w:rsidRDefault="001A2F4B" w:rsidP="007F10EB">
      <w:pPr>
        <w:spacing w:after="0" w:line="240" w:lineRule="auto"/>
      </w:pPr>
      <w:r>
        <w:separator/>
      </w:r>
    </w:p>
  </w:endnote>
  <w:endnote w:type="continuationSeparator" w:id="0">
    <w:p w:rsidR="001A2F4B" w:rsidRDefault="001A2F4B" w:rsidP="007F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6B" w:rsidRPr="00D7466B" w:rsidRDefault="00D7466B" w:rsidP="00D7466B">
    <w:pPr>
      <w:pStyle w:val="Footer"/>
      <w:rPr>
        <w:rFonts w:ascii="Gadugi" w:hAnsi="Gadugi"/>
        <w:sz w:val="20"/>
        <w:szCs w:val="20"/>
      </w:rPr>
    </w:pPr>
    <w:r w:rsidRPr="00D7466B">
      <w:rPr>
        <w:rFonts w:ascii="Gadugi" w:hAnsi="Gadugi"/>
        <w:sz w:val="20"/>
        <w:szCs w:val="20"/>
      </w:rPr>
      <w:t>CalArts IRB</w:t>
    </w:r>
    <w:r w:rsidRPr="00D7466B">
      <w:rPr>
        <w:rFonts w:ascii="Gadugi" w:hAnsi="Gadugi"/>
        <w:sz w:val="20"/>
        <w:szCs w:val="20"/>
      </w:rPr>
      <w:ptab w:relativeTo="margin" w:alignment="center" w:leader="none"/>
    </w:r>
    <w:r w:rsidRPr="00D7466B">
      <w:rPr>
        <w:rFonts w:ascii="Gadugi" w:hAnsi="Gadugi"/>
        <w:sz w:val="20"/>
        <w:szCs w:val="20"/>
      </w:rPr>
      <w:ptab w:relativeTo="margin" w:alignment="right" w:leader="none"/>
    </w:r>
    <w:r>
      <w:rPr>
        <w:rFonts w:ascii="Gadugi" w:hAnsi="Gadugi"/>
        <w:sz w:val="20"/>
        <w:szCs w:val="20"/>
      </w:rPr>
      <w:t>Template as of</w:t>
    </w:r>
    <w:r w:rsidR="004F3239">
      <w:rPr>
        <w:rFonts w:ascii="Gadugi" w:hAnsi="Gadugi"/>
        <w:sz w:val="20"/>
        <w:szCs w:val="20"/>
      </w:rPr>
      <w:t xml:space="preserve"> 12/18</w:t>
    </w:r>
    <w:r w:rsidRPr="00D7466B">
      <w:rPr>
        <w:rFonts w:ascii="Gadugi" w:hAnsi="Gadugi"/>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F4B" w:rsidRDefault="001A2F4B" w:rsidP="007F10EB">
      <w:pPr>
        <w:spacing w:after="0" w:line="240" w:lineRule="auto"/>
      </w:pPr>
      <w:r>
        <w:separator/>
      </w:r>
    </w:p>
  </w:footnote>
  <w:footnote w:type="continuationSeparator" w:id="0">
    <w:p w:rsidR="001A2F4B" w:rsidRDefault="001A2F4B" w:rsidP="007F1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0EB" w:rsidRPr="007F10EB" w:rsidRDefault="007F10EB" w:rsidP="007F10EB">
    <w:pPr>
      <w:pStyle w:val="Header"/>
      <w:rPr>
        <w:rFonts w:ascii="Tahoma" w:hAnsi="Tahoma" w:cs="Tahoma"/>
      </w:rPr>
    </w:pPr>
    <w:r w:rsidRPr="007F10EB">
      <w:rPr>
        <w:rFonts w:ascii="Tahoma" w:hAnsi="Tahoma" w:cs="Tahoma"/>
        <w:noProof/>
        <w:sz w:val="28"/>
      </w:rPr>
      <w:drawing>
        <wp:anchor distT="0" distB="0" distL="114300" distR="114300" simplePos="0" relativeHeight="251658240" behindDoc="0" locked="0" layoutInCell="1" allowOverlap="1">
          <wp:simplePos x="0" y="0"/>
          <wp:positionH relativeFrom="rightMargin">
            <wp:posOffset>-1527243</wp:posOffset>
          </wp:positionH>
          <wp:positionV relativeFrom="paragraph">
            <wp:posOffset>0</wp:posOffset>
          </wp:positionV>
          <wp:extent cx="1481328" cy="228385"/>
          <wp:effectExtent l="0" t="0" r="5080" b="635"/>
          <wp:wrapThrough wrapText="bothSides">
            <wp:wrapPolygon edited="0">
              <wp:start x="0" y="0"/>
              <wp:lineTo x="0" y="19855"/>
              <wp:lineTo x="21396" y="19855"/>
              <wp:lineTo x="213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Arts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328" cy="228385"/>
                  </a:xfrm>
                  <a:prstGeom prst="rect">
                    <a:avLst/>
                  </a:prstGeom>
                </pic:spPr>
              </pic:pic>
            </a:graphicData>
          </a:graphic>
          <wp14:sizeRelH relativeFrom="page">
            <wp14:pctWidth>0</wp14:pctWidth>
          </wp14:sizeRelH>
          <wp14:sizeRelV relativeFrom="page">
            <wp14:pctHeight>0</wp14:pctHeight>
          </wp14:sizeRelV>
        </wp:anchor>
      </w:drawing>
    </w:r>
    <w:r w:rsidRPr="007F10EB">
      <w:rPr>
        <w:rFonts w:ascii="Gadugi" w:hAnsi="Gadugi" w:cs="Tahoma"/>
        <w:sz w:val="28"/>
      </w:rPr>
      <w:t>Informed Consent Statement</w:t>
    </w:r>
    <w:r>
      <w:rPr>
        <w:rFonts w:ascii="Gadugi" w:hAnsi="Gadugi" w:cs="Tahoma"/>
      </w:rPr>
      <w:tab/>
    </w:r>
    <w:r>
      <w:rPr>
        <w:rFonts w:ascii="Gadugi" w:hAnsi="Gadugi" w:cs="Tahom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wfPdkqlIX2y/OWMV0A32HNSEXnIrXlQqNLLm7jBdw7u8eLdIt78GWeKXOOdRb7+y/s3jRc8xtUj2sxdcYI0yg==" w:salt="EF2ZeILK0e1K/zu6L2sMLQ=="/>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EB"/>
    <w:rsid w:val="001A2F4B"/>
    <w:rsid w:val="001A627A"/>
    <w:rsid w:val="001D0C6A"/>
    <w:rsid w:val="004F3239"/>
    <w:rsid w:val="0067760D"/>
    <w:rsid w:val="007F10EB"/>
    <w:rsid w:val="00833CAD"/>
    <w:rsid w:val="008852F6"/>
    <w:rsid w:val="00926946"/>
    <w:rsid w:val="00991604"/>
    <w:rsid w:val="00B25364"/>
    <w:rsid w:val="00C64C61"/>
    <w:rsid w:val="00CE6B54"/>
    <w:rsid w:val="00D540A1"/>
    <w:rsid w:val="00D7466B"/>
    <w:rsid w:val="00E7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716D6"/>
  <w15:chartTrackingRefBased/>
  <w15:docId w15:val="{55982E49-7335-4144-A963-AA457CA2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EB"/>
  </w:style>
  <w:style w:type="paragraph" w:styleId="Footer">
    <w:name w:val="footer"/>
    <w:basedOn w:val="Normal"/>
    <w:link w:val="FooterChar"/>
    <w:uiPriority w:val="99"/>
    <w:unhideWhenUsed/>
    <w:rsid w:val="007F1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EB"/>
  </w:style>
  <w:style w:type="character" w:styleId="PlaceholderText">
    <w:name w:val="Placeholder Text"/>
    <w:basedOn w:val="DefaultParagraphFont"/>
    <w:uiPriority w:val="99"/>
    <w:semiHidden/>
    <w:rsid w:val="007F10EB"/>
    <w:rPr>
      <w:color w:val="808080"/>
    </w:rPr>
  </w:style>
  <w:style w:type="character" w:styleId="Hyperlink">
    <w:name w:val="Hyperlink"/>
    <w:basedOn w:val="DefaultParagraphFont"/>
    <w:uiPriority w:val="99"/>
    <w:unhideWhenUsed/>
    <w:rsid w:val="00D7466B"/>
    <w:rPr>
      <w:color w:val="0563C1" w:themeColor="hyperlink"/>
      <w:u w:val="single"/>
    </w:rPr>
  </w:style>
  <w:style w:type="table" w:styleId="TableGrid">
    <w:name w:val="Table Grid"/>
    <w:basedOn w:val="TableNormal"/>
    <w:uiPriority w:val="39"/>
    <w:rsid w:val="00D7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group@calart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839A148-35D1-47D9-AE98-F94080EAEE0E}"/>
      </w:docPartPr>
      <w:docPartBody>
        <w:p w:rsidR="00A57014" w:rsidRDefault="00AC7354">
          <w:r w:rsidRPr="005D38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54"/>
    <w:rsid w:val="001D0AD5"/>
    <w:rsid w:val="00A4763A"/>
    <w:rsid w:val="00A57014"/>
    <w:rsid w:val="00AC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354"/>
    <w:rPr>
      <w:color w:val="808080"/>
    </w:rPr>
  </w:style>
  <w:style w:type="paragraph" w:customStyle="1" w:styleId="90E5C5E7B3DF439EB6DDA6D1C08563C5">
    <w:name w:val="90E5C5E7B3DF439EB6DDA6D1C08563C5"/>
    <w:rsid w:val="00AC7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Institute of the Arts</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Morgan</dc:creator>
  <cp:keywords/>
  <dc:description/>
  <cp:lastModifiedBy>Zachary Morgan</cp:lastModifiedBy>
  <cp:revision>2</cp:revision>
  <dcterms:created xsi:type="dcterms:W3CDTF">2018-12-18T19:45:00Z</dcterms:created>
  <dcterms:modified xsi:type="dcterms:W3CDTF">2018-12-18T19:45:00Z</dcterms:modified>
</cp:coreProperties>
</file>